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62" w:rsidRDefault="00A1560C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170862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посвященные Всероссийскому физкультурно-спортивному комплексу «Готов к труду и обороне» (ГТО)</w:t>
      </w:r>
      <w:r w:rsidR="001708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862" w:rsidRDefault="00170862" w:rsidP="006B4D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Рыбно-Слободском районе</w:t>
      </w:r>
    </w:p>
    <w:p w:rsidR="00A1560C" w:rsidRDefault="00170862" w:rsidP="00A156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26.09 – 02.10.</w:t>
      </w:r>
      <w:r w:rsidR="00A1560C">
        <w:rPr>
          <w:rFonts w:ascii="Times New Roman" w:hAnsi="Times New Roman" w:cs="Times New Roman"/>
          <w:b/>
          <w:sz w:val="24"/>
          <w:szCs w:val="24"/>
        </w:rPr>
        <w:t>2014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2464"/>
        <w:gridCol w:w="2464"/>
        <w:gridCol w:w="2465"/>
        <w:gridCol w:w="2465"/>
      </w:tblGrid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464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Анонс мероприятия (краткое описание с указанием ФИО</w:t>
            </w:r>
            <w:r w:rsidR="005733AB">
              <w:rPr>
                <w:rFonts w:ascii="Times New Roman" w:hAnsi="Times New Roman" w:cs="Times New Roman"/>
                <w:sz w:val="24"/>
                <w:szCs w:val="24"/>
              </w:rPr>
              <w:t>, должности приглашенных лиц)</w:t>
            </w:r>
          </w:p>
        </w:tc>
        <w:tc>
          <w:tcPr>
            <w:tcW w:w="2465" w:type="dxa"/>
          </w:tcPr>
          <w:p w:rsidR="00A1560C" w:rsidRDefault="005733AB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465" w:type="dxa"/>
          </w:tcPr>
          <w:p w:rsidR="00A1560C" w:rsidRDefault="005733AB" w:rsidP="00573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(ФИО, телефон, эл. почта)</w:t>
            </w:r>
          </w:p>
        </w:tc>
      </w:tr>
      <w:tr w:rsidR="006B4DDC" w:rsidTr="00A1560C">
        <w:tc>
          <w:tcPr>
            <w:tcW w:w="1242" w:type="dxa"/>
          </w:tcPr>
          <w:p w:rsid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A1560C" w:rsidRPr="00A1560C" w:rsidRDefault="00A1560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  <w:r w:rsidRPr="00A1560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64" w:type="dxa"/>
          </w:tcPr>
          <w:p w:rsidR="00A1560C" w:rsidRDefault="00514C35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«Батыр», школа, 27 сентября 17.00</w:t>
            </w:r>
          </w:p>
        </w:tc>
        <w:tc>
          <w:tcPr>
            <w:tcW w:w="2464" w:type="dxa"/>
          </w:tcPr>
          <w:p w:rsidR="00A1560C" w:rsidRDefault="00514C35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мастером спорта по национальной борьбе, победителем районных и республиканских турниров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Ф.</w:t>
            </w:r>
          </w:p>
          <w:p w:rsidR="00514C35" w:rsidRDefault="00514C35" w:rsidP="00514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фильма про ГТО</w:t>
            </w:r>
          </w:p>
        </w:tc>
        <w:tc>
          <w:tcPr>
            <w:tcW w:w="2465" w:type="dxa"/>
          </w:tcPr>
          <w:p w:rsidR="00A1560C" w:rsidRDefault="006B4DDC" w:rsidP="006B4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65" w:type="dxa"/>
          </w:tcPr>
          <w:p w:rsidR="00A1560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М. М., 89173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989284, </w:t>
            </w:r>
          </w:p>
          <w:p w:rsidR="006B4DDC" w:rsidRDefault="006B4DDC" w:rsidP="00A15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eader-user-name"/>
                <w:u w:val="single"/>
              </w:rPr>
              <w:t>valieff.m@yandex.ru</w:t>
            </w:r>
          </w:p>
        </w:tc>
      </w:tr>
    </w:tbl>
    <w:p w:rsidR="00A1560C" w:rsidRDefault="00A1560C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</w:p>
    <w:p w:rsidR="00170862" w:rsidRDefault="00170862" w:rsidP="00A156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Директор:____________________/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У. /</w:t>
      </w:r>
    </w:p>
    <w:sectPr w:rsidR="00170862" w:rsidSect="00514C35">
      <w:pgSz w:w="16838" w:h="11906" w:orient="landscape"/>
      <w:pgMar w:top="709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0C"/>
    <w:rsid w:val="00170862"/>
    <w:rsid w:val="00514C35"/>
    <w:rsid w:val="00570C15"/>
    <w:rsid w:val="005733AB"/>
    <w:rsid w:val="006B4DDC"/>
    <w:rsid w:val="006D54B1"/>
    <w:rsid w:val="00A1560C"/>
    <w:rsid w:val="00B87863"/>
    <w:rsid w:val="00CC7BF7"/>
    <w:rsid w:val="00E4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-user-name">
    <w:name w:val="header-user-name"/>
    <w:basedOn w:val="a0"/>
    <w:rsid w:val="006B4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</dc:creator>
  <cp:lastModifiedBy>Валиев</cp:lastModifiedBy>
  <cp:revision>3</cp:revision>
  <dcterms:created xsi:type="dcterms:W3CDTF">2014-09-22T16:36:00Z</dcterms:created>
  <dcterms:modified xsi:type="dcterms:W3CDTF">2014-09-22T16:56:00Z</dcterms:modified>
</cp:coreProperties>
</file>